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électrique et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Stauffer, H. Brooke/ Traister, John Earl/ Guérin, James/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 p.p. 187-191</w:t>
            </w:r>
          </w:p>
        </w:tc>
      </w:tr>
      <w:tr>
        <w:trPr>
          <w:trHeight w:val="567"/>
        </w:trPr>
        <w:tc>
          <w:tcPr>
            <w:tcW w:type="dxa" w:w="3000"/>
          </w:tcPr>
          <w:p>
            <w:r>
              <w:t>Numéro d'Identification</w:t>
            </w:r>
          </w:p>
        </w:tc>
        <w:tc>
          <w:tcPr>
            <w:tcW w:type="dxa" w:w="7000"/>
          </w:tcPr>
          <w:p>
            <w:r>
              <w:t>9782100515905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électrique/ maintenance industrielle/ </w:t>
            </w:r>
          </w:p>
        </w:tc>
      </w:tr>
    </w:tbl>
    <w:p>
      <w:pPr>
        <w:pStyle w:val="Heading3"/>
      </w:pPr>
      <w:r>
        <w:t>Résumé :</w:t>
      </w:r>
    </w:p>
    <w:p>
      <w:r>
        <w:t>Cet aide-mémoire rassemble toutes les informations indispensables au professionnel chargé de l'installation, du contrôle et de la maintenance sur site des équipements et systèmes électriques :- spécificités techniques, ergonomie et mesures de sécurité pour l'utilisation des instruments de tests analogiques (ampèremètres, voltmètres, mégohmmètres, etc.), des appareils de mesure et des multimètres numériques ;- principes de base du dépannage : qualification du personnel, équipements de protection individuelle, étiquetage, etc. ;- règles et normes en vigueur pour le dépannage des transformateurs secs, appareils d'éclairage, moteurs électriques, relais et contacteurs, etc. ;- conseils pour la résolution des problèmes liés à la qualité de l'alimentation électrique et outils de diagnostic (thermographie infrarouge).concis et pratique, illustré de nombreux tableaux synthétiques de dépannage, cet ouvrage est l'outil de travail indispensable des techniciens et ingénieurs de terrain, électriciens, électrotechniciens ou électromécaniciens.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