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chimie expérimentale. T1, chimie générale,CAPES et agrégation de sciences physiques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Nowak-Leclercq, Bénédicte/ Le Maréchal, Jean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285-291</w:t>
            </w:r>
          </w:p>
        </w:tc>
      </w:tr>
      <w:tr>
        <w:trPr>
          <w:trHeight w:val="567"/>
        </w:trPr>
        <w:tc>
          <w:tcPr>
            <w:tcW w:type="dxa" w:w="3000"/>
          </w:tcPr>
          <w:p>
            <w:r>
              <w:t>Numéro d'Identification</w:t>
            </w:r>
          </w:p>
        </w:tc>
        <w:tc>
          <w:tcPr>
            <w:tcW w:type="dxa" w:w="7000"/>
          </w:tcPr>
          <w:p>
            <w:r>
              <w:t>2100484613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générale/ chimie expérimentale/ </w:t>
            </w:r>
          </w:p>
        </w:tc>
      </w:tr>
    </w:tbl>
    <w:p>
      <w:pPr>
        <w:pStyle w:val="Heading3"/>
      </w:pPr>
      <w:r>
        <w:t>Résumé :</w:t>
      </w:r>
    </w:p>
    <w:p>
      <w:r>
        <w:t>Cet ouvrage permet aux candidats de préparer l'épreuve de montages de chimie pour l'oral (il s'agit donc de la "contre-option"). Cet ouvrage sera précieux non seulement pour la préparation, mais aussi pendant l'épreuve proprement dite. Il ne s'agit pas ici de fournir des "leçons types", mais de montrer quelles sont les expériences possibles dans chaque grand domaine de la chimie (dosages, conductimétrie, cinétique, le cuivre, le soufre, l'azote, l'oxydation, les acides aminés, etc.) et comment les utiliser pour le concours.La chimie expérimentale – Tome 1 : Chimie générale est un ouvrage complet pour qui veut :</w:t>
        <w:br/>
        <w:br/>
        <w:t>Maîtriser les principales techniques expérimentales en chimie générale ;</w:t>
        <w:br/>
        <w:br/>
        <w:t>Comprendre en profondeur chaque choix réalisé en laboratoire ;</w:t>
        <w:br/>
        <w:br/>
        <w:t>Se préparer efficacement pour les épreuves pratiques orales des concours de l’enseignement.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