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quelques parametres sur le procrssus d'electrodeposition du nickel sur acier dans des conditions industrielles de traitement des surfaces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Saifi; Hayette/ Universite Badji-Mokhtar/ Messalhi,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 Résrmé en francais, 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electrodeposition/ industrielles/ procrssus/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d'étudier l'influence de qluelques paramétres sur l'électrodéposition de nickel dans l'unité CYGMA/GUELMA, afin de permettre au partenaire industriel de cerner les problémes qui sont actullement posés au cours de l'électrolyse et lui permettre ainsi de maîtriser le processus d'électrodéposition.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