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Assay of some basic drugs in pharmaceutical preparations and clinical samples by HPLC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Hamdi; A./ Université de Bradford/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Bradford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</w:tbl>
    <w:p>
      <w:pPr>
        <w:pStyle w:val="Heading3"/>
      </w:pPr>
      <w:r>
        <w:t>Résumé :</w:t>
      </w:r>
    </w:p>
    <w:p>
      <w:r>
        <w:t>Al though reversed phase hgh performance liquid chromtography is a major technique in pharmaceutical and biomedcal analysis the assay of basic drugs still presnts poor peak shape, tailing and resolution problems through the the presence of residual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