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Protection des données au niveau source d’un streaming vidéo dans les réseaux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Khalfa; Sara/ Harize, Saliha/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hevc/ codage par description multiple (mdc)/ réseau de neurones convolutionnelle (cnn)/ </w:t>
            </w:r>
          </w:p>
        </w:tc>
      </w:tr>
    </w:tbl>
    <w:p>
      <w:pPr>
        <w:pStyle w:val="Heading3"/>
      </w:pPr>
      <w:r>
        <w:t>Résumé :</w:t>
      </w:r>
    </w:p>
    <w:p>
      <w:r>
        <w:t xml:space="preserve">Cette thèse de doctorat se concentre sur l'amélioration de la qualité et la protection des données de streaming vidéo dans les environnements de réseaux sans fil. Elle débute par une analyse approfondie de l'impact des pertes de paquets sur la qualité vidéo reçue, mettant en avant les défis inhérents à la transmission sans fil. Pour résoudre ces défis, elle propose plusieurs contributions novatrices. La première contribution repose sur une méthode de protection de la vidéo transmise dans un canal bruité. Fondée sur le codage à description multiple, cette méthode agit directement au niveau de la source pour renforcer la résilience de la vidéo face aux perturbations du canal. Elle offre ainsi une solution prometteuse pour garantir une transmission vidéo de haute qualité dans des environnements sans fil imprévisibles.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