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maintenance préventive des machines tournantes dans le cas de défauts combinés de roulements et d'engrenages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Khoualdia; Tarek/ Hadjadj Eoul, Elias/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vibratoire des défauts, plan d'expériences/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travail, un système de surveillance et de diagnostic basé sur un modèle de réseau neuronal est proposé (défauts combiné d'engrenage et de roulement). L'ensemble de données sont collectées à partir des signaux de vibration mesurés par des accéléromètres pseudo-électriques fixés sur différents points de mesures d'un dispositif expérimental (Banc d'essai de boîte de vitesses conçu et fabriqué spécialement pour ce travail).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